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9D8" w:rsidRPr="005209D8" w:rsidRDefault="005209D8" w:rsidP="006F1CEF">
      <w:pPr>
        <w:rPr>
          <w:b/>
          <w:bCs/>
        </w:rPr>
      </w:pPr>
      <w:r w:rsidRPr="005209D8">
        <w:rPr>
          <w:b/>
          <w:bCs/>
        </w:rPr>
        <w:t xml:space="preserve">Male </w:t>
      </w:r>
      <w:r>
        <w:rPr>
          <w:b/>
          <w:bCs/>
        </w:rPr>
        <w:t>20</w:t>
      </w:r>
      <w:bookmarkStart w:id="0" w:name="_GoBack"/>
      <w:bookmarkEnd w:id="0"/>
    </w:p>
    <w:p w:rsidR="0031443C" w:rsidRPr="00924CA1" w:rsidRDefault="00924CA1" w:rsidP="006F1CEF">
      <w:pPr>
        <w:rPr>
          <w:i/>
          <w:iCs/>
        </w:rPr>
      </w:pPr>
      <w:r w:rsidRPr="00924CA1">
        <w:rPr>
          <w:i/>
          <w:iCs/>
        </w:rPr>
        <w:t>Where did you get your phone?</w:t>
      </w:r>
    </w:p>
    <w:p w:rsidR="00924CA1" w:rsidRDefault="000A037B" w:rsidP="006F1CEF">
      <w:r>
        <w:t>The Apple store in Westfield Stratford City in London</w:t>
      </w:r>
    </w:p>
    <w:p w:rsidR="00924CA1" w:rsidRPr="00924CA1" w:rsidRDefault="00924CA1" w:rsidP="006F1CEF">
      <w:pPr>
        <w:rPr>
          <w:i/>
          <w:iCs/>
        </w:rPr>
      </w:pPr>
      <w:r w:rsidRPr="00924CA1">
        <w:rPr>
          <w:i/>
          <w:iCs/>
        </w:rPr>
        <w:t>How many phones have you owned?</w:t>
      </w:r>
    </w:p>
    <w:p w:rsidR="00924CA1" w:rsidRDefault="000A037B" w:rsidP="006F1CEF">
      <w:r>
        <w:t>2</w:t>
      </w:r>
    </w:p>
    <w:p w:rsidR="00924CA1" w:rsidRDefault="00924CA1" w:rsidP="000A037B">
      <w:pPr>
        <w:rPr>
          <w:i/>
          <w:iCs/>
        </w:rPr>
      </w:pPr>
      <w:r w:rsidRPr="00924CA1">
        <w:rPr>
          <w:i/>
          <w:iCs/>
        </w:rPr>
        <w:t>Do you</w:t>
      </w:r>
      <w:r w:rsidR="000A037B">
        <w:rPr>
          <w:i/>
          <w:iCs/>
        </w:rPr>
        <w:t xml:space="preserve"> still have any of your old one?</w:t>
      </w:r>
    </w:p>
    <w:p w:rsidR="000A037B" w:rsidRPr="000A037B" w:rsidRDefault="000A037B" w:rsidP="000A037B">
      <w:r w:rsidRPr="000A037B">
        <w:t>I do yes</w:t>
      </w:r>
    </w:p>
    <w:p w:rsidR="00924CA1" w:rsidRDefault="000A037B" w:rsidP="000A037B">
      <w:pPr>
        <w:rPr>
          <w:i/>
          <w:iCs/>
        </w:rPr>
      </w:pPr>
      <w:r>
        <w:rPr>
          <w:i/>
          <w:iCs/>
        </w:rPr>
        <w:t>So why have you kept that one</w:t>
      </w:r>
      <w:r w:rsidR="00924CA1" w:rsidRPr="00924CA1">
        <w:rPr>
          <w:i/>
          <w:iCs/>
        </w:rPr>
        <w:t>?</w:t>
      </w:r>
    </w:p>
    <w:p w:rsidR="00924CA1" w:rsidRDefault="000A037B" w:rsidP="006F1CEF">
      <w:r>
        <w:t xml:space="preserve">I kept it because I thought I might use it but then it stopped working. I thought I might use it if I didn’t want to take this expensive one with me somewhere or as a back-up or just in case this one broke so I still had a phone. </w:t>
      </w:r>
      <w:proofErr w:type="gramStart"/>
      <w:r>
        <w:t>Also if I needed my old contacts as well.</w:t>
      </w:r>
      <w:proofErr w:type="gramEnd"/>
      <w:r>
        <w:t xml:space="preserve"> </w:t>
      </w:r>
    </w:p>
    <w:p w:rsidR="00924CA1" w:rsidRPr="00924CA1" w:rsidRDefault="00924CA1" w:rsidP="006F1CEF">
      <w:pPr>
        <w:rPr>
          <w:i/>
          <w:iCs/>
        </w:rPr>
      </w:pPr>
      <w:r w:rsidRPr="00924CA1">
        <w:rPr>
          <w:i/>
          <w:iCs/>
        </w:rPr>
        <w:t>Thoughts on PSS</w:t>
      </w:r>
    </w:p>
    <w:p w:rsidR="00EB4828" w:rsidRDefault="000A037B" w:rsidP="00EB4828">
      <w:r>
        <w:t xml:space="preserve">Say if I was using my battery for 5 years would I be paying the lease of it for all that time? The one negative of that is that it’s a lot simpler to just buy something and have it and not have to worry about keeping on paying but then you do have to do that anyway with the contract. I think overall if it was cheaper I would be interested but I think some people would definitely be interested in having a phone that looks new. They might not like to keep the same case for all that time. It seems like quite an interesting idea and you can kind of cater it to your needs so if you don’t want a good camera then you don’t have to pay for a good camera so the phone you get is more like the one you want so I’d probably be interested in that if that was an option when I bought this phone. It just depends on how complicated it is and whether it’s worth all the effort of deciding all the bits that you want. </w:t>
      </w:r>
    </w:p>
    <w:p w:rsidR="00EB4828" w:rsidRPr="00EB4828" w:rsidRDefault="00EB4828" w:rsidP="00EB4828">
      <w:pPr>
        <w:rPr>
          <w:i/>
          <w:iCs/>
        </w:rPr>
      </w:pPr>
      <w:r w:rsidRPr="00EB4828">
        <w:rPr>
          <w:i/>
          <w:iCs/>
        </w:rPr>
        <w:t xml:space="preserve">Where would be the most convenient place to take your phone to get it </w:t>
      </w:r>
      <w:proofErr w:type="gramStart"/>
      <w:r w:rsidRPr="00EB4828">
        <w:rPr>
          <w:i/>
          <w:iCs/>
        </w:rPr>
        <w:t>fixed</w:t>
      </w:r>
      <w:proofErr w:type="gramEnd"/>
    </w:p>
    <w:p w:rsidR="00EB4828" w:rsidRDefault="000A037B" w:rsidP="00EB4828">
      <w:r>
        <w:t>I’d say in the apple shop where I bought it from and the people that made the phone would be the best for me.</w:t>
      </w:r>
    </w:p>
    <w:p w:rsidR="00EB4828" w:rsidRPr="007F16F8" w:rsidRDefault="00EB4828" w:rsidP="00EB4828">
      <w:pPr>
        <w:rPr>
          <w:i/>
          <w:iCs/>
        </w:rPr>
      </w:pPr>
      <w:r w:rsidRPr="007F16F8">
        <w:rPr>
          <w:i/>
          <w:iCs/>
        </w:rPr>
        <w:t>Concerns about leaving phone</w:t>
      </w:r>
    </w:p>
    <w:p w:rsidR="00924CA1" w:rsidRDefault="000A037B" w:rsidP="00EB4828">
      <w:r>
        <w:t>I wouldn’t no.</w:t>
      </w:r>
    </w:p>
    <w:p w:rsidR="00EB4828" w:rsidRPr="00EB4828" w:rsidRDefault="00EB4828" w:rsidP="00EB4828">
      <w:pPr>
        <w:rPr>
          <w:i/>
          <w:iCs/>
        </w:rPr>
      </w:pPr>
      <w:r w:rsidRPr="00EB4828">
        <w:rPr>
          <w:i/>
          <w:iCs/>
        </w:rPr>
        <w:t>How would map change</w:t>
      </w:r>
    </w:p>
    <w:p w:rsidR="00EB4828" w:rsidRPr="006F1CEF" w:rsidRDefault="000A037B" w:rsidP="00EB4828">
      <w:r>
        <w:lastRenderedPageBreak/>
        <w:t>I do know that some of the fancy metals you need, there’s a finite supply of them</w:t>
      </w:r>
      <w:r w:rsidR="00EB4828">
        <w:t xml:space="preserve"> </w:t>
      </w:r>
      <w:r>
        <w:t xml:space="preserve">so that would be the whole point of recycling the phone. I reckon if they recycled it they would just take all the useful materials out of it and not keep any of the components </w:t>
      </w:r>
      <w:proofErr w:type="spellStart"/>
      <w:r>
        <w:t>in tact</w:t>
      </w:r>
      <w:proofErr w:type="spellEnd"/>
      <w:r>
        <w:t xml:space="preserve">. I think that in terms of the process I think the phone would have to go somewhere to be split up into the materials that the people that make the different components need and it would have to go to them. </w:t>
      </w:r>
      <w:r w:rsidR="000270D8">
        <w:t xml:space="preserve">Unless there’s an easier way of doing it I don’t know. </w:t>
      </w:r>
    </w:p>
    <w:sectPr w:rsidR="00EB4828"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6F8" w:rsidRDefault="007F16F8" w:rsidP="007F16F8">
      <w:pPr>
        <w:spacing w:before="0" w:line="240" w:lineRule="auto"/>
      </w:pPr>
      <w:r>
        <w:separator/>
      </w:r>
    </w:p>
  </w:endnote>
  <w:endnote w:type="continuationSeparator" w:id="0">
    <w:p w:rsidR="007F16F8" w:rsidRDefault="007F16F8" w:rsidP="007F16F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6F8" w:rsidRDefault="007F16F8" w:rsidP="007F16F8">
      <w:pPr>
        <w:spacing w:before="0" w:line="240" w:lineRule="auto"/>
      </w:pPr>
      <w:r>
        <w:separator/>
      </w:r>
    </w:p>
  </w:footnote>
  <w:footnote w:type="continuationSeparator" w:id="0">
    <w:p w:rsidR="007F16F8" w:rsidRDefault="007F16F8" w:rsidP="007F16F8">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0270D8"/>
    <w:rsid w:val="000A037B"/>
    <w:rsid w:val="0026596B"/>
    <w:rsid w:val="0031443C"/>
    <w:rsid w:val="003A6264"/>
    <w:rsid w:val="005209D8"/>
    <w:rsid w:val="00550671"/>
    <w:rsid w:val="006F1CEF"/>
    <w:rsid w:val="007F16F8"/>
    <w:rsid w:val="00924CA1"/>
    <w:rsid w:val="00A53138"/>
    <w:rsid w:val="00B42302"/>
    <w:rsid w:val="00BC7B06"/>
    <w:rsid w:val="00BE087F"/>
    <w:rsid w:val="00C504A3"/>
    <w:rsid w:val="00D242FD"/>
    <w:rsid w:val="00EB48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F16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F16F8"/>
    <w:rPr>
      <w:rFonts w:cs="Arial"/>
      <w:sz w:val="24"/>
      <w:szCs w:val="24"/>
    </w:rPr>
  </w:style>
  <w:style w:type="paragraph" w:styleId="Footer">
    <w:name w:val="footer"/>
    <w:basedOn w:val="Normal"/>
    <w:link w:val="FooterChar"/>
    <w:uiPriority w:val="99"/>
    <w:unhideWhenUsed/>
    <w:rsid w:val="007F16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F16F8"/>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5</cp:revision>
  <dcterms:created xsi:type="dcterms:W3CDTF">2016-06-08T14:54:00Z</dcterms:created>
  <dcterms:modified xsi:type="dcterms:W3CDTF">2016-06-23T14:04:00Z</dcterms:modified>
</cp:coreProperties>
</file>